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31C" w:rsidRPr="007B331C" w:rsidRDefault="007B331C" w:rsidP="007B331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В связи с подготовкой праздника </w:t>
      </w:r>
      <w:r w:rsidRPr="007B331C">
        <w:rPr>
          <w:rFonts w:ascii="Times New Roman" w:hAnsi="Times New Roman" w:cs="Times New Roman"/>
          <w:sz w:val="28"/>
          <w:szCs w:val="28"/>
        </w:rPr>
        <w:t>национальн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7B331C">
        <w:rPr>
          <w:rFonts w:ascii="Times New Roman" w:hAnsi="Times New Roman" w:cs="Times New Roman"/>
          <w:sz w:val="28"/>
          <w:szCs w:val="28"/>
        </w:rPr>
        <w:t xml:space="preserve"> праздник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B331C">
        <w:rPr>
          <w:rFonts w:ascii="Times New Roman" w:hAnsi="Times New Roman" w:cs="Times New Roman"/>
          <w:sz w:val="28"/>
          <w:szCs w:val="28"/>
        </w:rPr>
        <w:t xml:space="preserve"> «Сабантуй</w:t>
      </w:r>
      <w:r>
        <w:rPr>
          <w:rFonts w:ascii="Times New Roman" w:hAnsi="Times New Roman" w:cs="Times New Roman"/>
          <w:sz w:val="28"/>
          <w:szCs w:val="28"/>
        </w:rPr>
        <w:t xml:space="preserve">»  - </w:t>
      </w:r>
      <w:r w:rsidRPr="007B331C">
        <w:rPr>
          <w:rFonts w:ascii="Times New Roman" w:hAnsi="Times New Roman" w:cs="Times New Roman"/>
          <w:sz w:val="28"/>
          <w:szCs w:val="28"/>
        </w:rPr>
        <w:t>23 июня 2019 в Берёзовой роще посёлка «Мирный»</w:t>
      </w:r>
      <w:r>
        <w:rPr>
          <w:rFonts w:ascii="Times New Roman" w:hAnsi="Times New Roman" w:cs="Times New Roman"/>
          <w:sz w:val="28"/>
          <w:szCs w:val="28"/>
        </w:rPr>
        <w:t xml:space="preserve"> необходимо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60"/>
        <w:gridCol w:w="3979"/>
        <w:gridCol w:w="3032"/>
      </w:tblGrid>
      <w:tr w:rsidR="007B331C" w:rsidTr="00675046">
        <w:tc>
          <w:tcPr>
            <w:tcW w:w="2560" w:type="dxa"/>
          </w:tcPr>
          <w:p w:rsidR="007B331C" w:rsidRDefault="007B331C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ДМШ №22</w:t>
            </w:r>
          </w:p>
        </w:tc>
        <w:tc>
          <w:tcPr>
            <w:tcW w:w="3979" w:type="dxa"/>
          </w:tcPr>
          <w:p w:rsidR="007B331C" w:rsidRDefault="007B331C" w:rsidP="007B331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B331C">
              <w:rPr>
                <w:rFonts w:ascii="Times New Roman" w:hAnsi="Times New Roman" w:cs="Times New Roman"/>
                <w:sz w:val="28"/>
                <w:szCs w:val="28"/>
              </w:rPr>
              <w:t xml:space="preserve">Собрать концертную программу с ДМШ и ДШИ районов </w:t>
            </w:r>
          </w:p>
          <w:p w:rsidR="007B331C" w:rsidRDefault="007B331C" w:rsidP="007B331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Определить ведущих (татарский и русский; просто татарский, который говорит и может вести по-русски)</w:t>
            </w:r>
          </w:p>
          <w:p w:rsidR="007B331C" w:rsidRPr="007B331C" w:rsidRDefault="00CB7DFF" w:rsidP="007B331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программу с 10:00 – 12:00 </w:t>
            </w:r>
          </w:p>
        </w:tc>
        <w:tc>
          <w:tcPr>
            <w:tcW w:w="3032" w:type="dxa"/>
          </w:tcPr>
          <w:p w:rsidR="007B331C" w:rsidRDefault="00CB7DFF" w:rsidP="00475C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июня </w:t>
            </w:r>
            <w:r w:rsidR="00475C0D">
              <w:rPr>
                <w:rFonts w:ascii="Times New Roman" w:hAnsi="Times New Roman" w:cs="Times New Roman"/>
                <w:sz w:val="28"/>
                <w:szCs w:val="28"/>
              </w:rPr>
              <w:t>целую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программу направить мне на почту</w:t>
            </w:r>
          </w:p>
        </w:tc>
      </w:tr>
      <w:tr w:rsidR="007B331C" w:rsidTr="00675046">
        <w:tc>
          <w:tcPr>
            <w:tcW w:w="2560" w:type="dxa"/>
          </w:tcPr>
          <w:p w:rsidR="007B331C" w:rsidRDefault="00CB7DFF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ДМШ 7, 8, 20, 26, ДШИ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ЦО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139</w:t>
            </w:r>
          </w:p>
        </w:tc>
        <w:tc>
          <w:tcPr>
            <w:tcW w:w="3979" w:type="dxa"/>
          </w:tcPr>
          <w:p w:rsidR="007B331C" w:rsidRDefault="00CB7DFF" w:rsidP="00897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Направить по 4 номера (дети, </w:t>
            </w:r>
            <w:r w:rsidRPr="007457CD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</w:t>
            </w:r>
            <w:r w:rsidR="00B401BA">
              <w:rPr>
                <w:rFonts w:ascii="Times New Roman" w:hAnsi="Times New Roman" w:cs="Times New Roman"/>
                <w:sz w:val="28"/>
                <w:szCs w:val="28"/>
              </w:rPr>
              <w:t xml:space="preserve">, хореография желательна, </w:t>
            </w:r>
            <w:r w:rsidR="008978BD">
              <w:rPr>
                <w:rFonts w:ascii="Times New Roman" w:hAnsi="Times New Roman" w:cs="Times New Roman"/>
                <w:sz w:val="28"/>
                <w:szCs w:val="28"/>
              </w:rPr>
              <w:t>ансамбли вокалистов…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для формирования концерта</w:t>
            </w:r>
          </w:p>
        </w:tc>
        <w:tc>
          <w:tcPr>
            <w:tcW w:w="3032" w:type="dxa"/>
          </w:tcPr>
          <w:p w:rsidR="007B331C" w:rsidRDefault="00CB7DFF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13,14 июня на электронную почту ДМШ №22</w:t>
            </w:r>
          </w:p>
          <w:p w:rsidR="00CB7DFF" w:rsidRPr="00CB7DFF" w:rsidRDefault="00BA7210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  <w:lang w:val="en-GB"/>
                </w:rPr>
                <w:t>mus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</w:rPr>
                <w:t>-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  <w:lang w:val="en-GB"/>
                </w:rPr>
                <w:t>sch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</w:rPr>
                <w:t>22@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  <w:lang w:val="en-GB"/>
                </w:rPr>
                <w:t>mail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</w:rPr>
                <w:t>.</w:t>
              </w:r>
              <w:r w:rsidR="00CB7DFF" w:rsidRPr="00CB7DFF">
                <w:rPr>
                  <w:rStyle w:val="a5"/>
                  <w:rFonts w:ascii="Times New Roman" w:hAnsi="Times New Roman" w:cs="Times New Roman"/>
                  <w:sz w:val="28"/>
                  <w:szCs w:val="28"/>
                  <w:u w:val="none"/>
                  <w:lang w:val="en-GB"/>
                </w:rPr>
                <w:t>ru</w:t>
              </w:r>
            </w:hyperlink>
          </w:p>
        </w:tc>
      </w:tr>
      <w:tr w:rsidR="00CB7DFF" w:rsidTr="00675046">
        <w:tc>
          <w:tcPr>
            <w:tcW w:w="2560" w:type="dxa"/>
          </w:tcPr>
          <w:p w:rsidR="00CB7DFF" w:rsidRDefault="00CB7DFF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ДШИ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им.М.А.Балакирева</w:t>
            </w:r>
            <w:proofErr w:type="spellEnd"/>
          </w:p>
        </w:tc>
        <w:tc>
          <w:tcPr>
            <w:tcW w:w="3979" w:type="dxa"/>
          </w:tcPr>
          <w:p w:rsidR="00CB7DFF" w:rsidRDefault="00CB7DFF" w:rsidP="00CB7D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Готовят инсталляцию гостеприимства татарской избы</w:t>
            </w:r>
            <w:r w:rsidR="000E7086">
              <w:rPr>
                <w:rFonts w:ascii="Times New Roman" w:hAnsi="Times New Roman" w:cs="Times New Roman"/>
                <w:sz w:val="28"/>
                <w:szCs w:val="28"/>
              </w:rPr>
              <w:t xml:space="preserve">. Самовар не забыть </w:t>
            </w:r>
          </w:p>
        </w:tc>
        <w:tc>
          <w:tcPr>
            <w:tcW w:w="3032" w:type="dxa"/>
          </w:tcPr>
          <w:p w:rsidR="00CB7DFF" w:rsidRDefault="00CB7DFF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6" w:rsidTr="00B401BA">
        <w:trPr>
          <w:trHeight w:val="2618"/>
        </w:trPr>
        <w:tc>
          <w:tcPr>
            <w:tcW w:w="2560" w:type="dxa"/>
          </w:tcPr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Д(П)Ц «Молодость»</w:t>
            </w:r>
          </w:p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ЦДТ </w:t>
            </w:r>
          </w:p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«Олимп»</w:t>
            </w:r>
          </w:p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ЦДТТ «Факел»</w:t>
            </w:r>
          </w:p>
        </w:tc>
        <w:tc>
          <w:tcPr>
            <w:tcW w:w="3979" w:type="dxa"/>
            <w:vMerge w:val="restart"/>
          </w:tcPr>
          <w:p w:rsidR="00675046" w:rsidRDefault="00675046" w:rsidP="00CB7DF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Палатки (белого, жёлтого, зелёного цвета)</w:t>
            </w:r>
            <w:r w:rsidR="000E7086">
              <w:rPr>
                <w:rFonts w:ascii="Times New Roman" w:hAnsi="Times New Roman" w:cs="Times New Roman"/>
                <w:sz w:val="28"/>
                <w:szCs w:val="28"/>
              </w:rPr>
              <w:t xml:space="preserve"> + украшения на них </w:t>
            </w:r>
          </w:p>
          <w:p w:rsidR="00675046" w:rsidRDefault="00675046" w:rsidP="00CB7DF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Для мастер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 по одному столу со стульчиками</w:t>
            </w:r>
          </w:p>
          <w:p w:rsidR="00675046" w:rsidRDefault="00675046" w:rsidP="00CB7DF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инвентарь для Детского Сабантуя</w:t>
            </w:r>
          </w:p>
          <w:p w:rsidR="00675046" w:rsidRPr="00CB7DFF" w:rsidRDefault="00675046" w:rsidP="00CB7DF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изделия для продажи + украшения на деревянную палатку-лоток</w:t>
            </w:r>
          </w:p>
        </w:tc>
        <w:tc>
          <w:tcPr>
            <w:tcW w:w="3032" w:type="dxa"/>
            <w:vMerge w:val="restart"/>
          </w:tcPr>
          <w:p w:rsidR="00605263" w:rsidRDefault="00605263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 Факел забирает волчатник – дату и время уточню </w:t>
            </w:r>
          </w:p>
          <w:p w:rsidR="00675046" w:rsidRDefault="00605263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июня завоз (время уточню) оборудования</w:t>
            </w:r>
          </w:p>
          <w:p w:rsidR="00ED0FF9" w:rsidRDefault="00ED0FF9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июня в 16:00 – сдача площадки в Берёзовой роще</w:t>
            </w:r>
          </w:p>
          <w:p w:rsidR="00ED0FF9" w:rsidRDefault="00605263" w:rsidP="00ED0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с 10:00 до 15:00 работаем</w:t>
            </w:r>
            <w:r w:rsidR="00ED0FF9">
              <w:rPr>
                <w:rFonts w:ascii="Times New Roman" w:hAnsi="Times New Roman" w:cs="Times New Roman"/>
                <w:sz w:val="28"/>
                <w:szCs w:val="28"/>
              </w:rPr>
              <w:t xml:space="preserve"> в Берёзовой роще</w:t>
            </w:r>
          </w:p>
          <w:p w:rsidR="00605263" w:rsidRDefault="00605263" w:rsidP="006052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5046" w:rsidTr="00675046">
        <w:trPr>
          <w:trHeight w:val="463"/>
        </w:trPr>
        <w:tc>
          <w:tcPr>
            <w:tcW w:w="2560" w:type="dxa"/>
          </w:tcPr>
          <w:p w:rsidR="00675046" w:rsidRDefault="00675046" w:rsidP="00675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ЦВР</w:t>
            </w:r>
          </w:p>
          <w:p w:rsidR="00675046" w:rsidRDefault="00675046" w:rsidP="00675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ЦДТ </w:t>
            </w:r>
          </w:p>
          <w:p w:rsidR="00675046" w:rsidRDefault="00675046" w:rsidP="00675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«Олимп»</w:t>
            </w:r>
          </w:p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9" w:type="dxa"/>
            <w:vMerge/>
          </w:tcPr>
          <w:p w:rsidR="00675046" w:rsidRDefault="00675046" w:rsidP="00CB7DF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2" w:type="dxa"/>
            <w:vMerge/>
          </w:tcPr>
          <w:p w:rsidR="00675046" w:rsidRDefault="00675046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1BA" w:rsidTr="00675046">
        <w:trPr>
          <w:trHeight w:val="463"/>
        </w:trPr>
        <w:tc>
          <w:tcPr>
            <w:tcW w:w="2560" w:type="dxa"/>
          </w:tcPr>
          <w:p w:rsidR="00B401BA" w:rsidRDefault="00B401BA" w:rsidP="00B401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ЦДТ </w:t>
            </w:r>
          </w:p>
          <w:p w:rsidR="00B401BA" w:rsidRDefault="00B401BA" w:rsidP="00675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ЦДТ «Олимп»</w:t>
            </w:r>
          </w:p>
        </w:tc>
        <w:tc>
          <w:tcPr>
            <w:tcW w:w="3979" w:type="dxa"/>
          </w:tcPr>
          <w:p w:rsidR="00B401BA" w:rsidRPr="00B401BA" w:rsidRDefault="00B401BA" w:rsidP="00B401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Готовят интерактив на концертную площадку </w:t>
            </w:r>
          </w:p>
        </w:tc>
        <w:tc>
          <w:tcPr>
            <w:tcW w:w="3032" w:type="dxa"/>
          </w:tcPr>
          <w:p w:rsidR="00B401BA" w:rsidRDefault="00075124" w:rsidP="007B33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от каждого Центра на 30 минут </w:t>
            </w:r>
          </w:p>
        </w:tc>
      </w:tr>
    </w:tbl>
    <w:p w:rsidR="007B331C" w:rsidRDefault="007B331C" w:rsidP="007B331C">
      <w:pPr>
        <w:rPr>
          <w:rFonts w:ascii="Times New Roman" w:hAnsi="Times New Roman" w:cs="Times New Roman"/>
          <w:sz w:val="28"/>
          <w:szCs w:val="28"/>
        </w:rPr>
      </w:pPr>
    </w:p>
    <w:p w:rsidR="001C4E62" w:rsidRDefault="001C4E62" w:rsidP="001C4E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июня в 11:00 в отделе образования на совещание приглашаются </w:t>
      </w:r>
    </w:p>
    <w:p w:rsidR="001C4E62" w:rsidRDefault="001C4E62" w:rsidP="001C4E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ведущая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ий</w:t>
      </w:r>
      <w:proofErr w:type="spellEnd"/>
      <w:r>
        <w:rPr>
          <w:rFonts w:ascii="Times New Roman" w:hAnsi="Times New Roman" w:cs="Times New Roman"/>
          <w:sz w:val="28"/>
          <w:szCs w:val="28"/>
        </w:rPr>
        <w:t>) ДМШ №22</w:t>
      </w:r>
    </w:p>
    <w:p w:rsidR="001C4E62" w:rsidRDefault="001C4E62" w:rsidP="001C4E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ведущий интерактива «Олимп»</w:t>
      </w:r>
    </w:p>
    <w:p w:rsidR="001C4E62" w:rsidRDefault="001C4E62" w:rsidP="001C4E6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ведущая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ий</w:t>
      </w:r>
      <w:proofErr w:type="spellEnd"/>
      <w:r>
        <w:rPr>
          <w:rFonts w:ascii="Times New Roman" w:hAnsi="Times New Roman" w:cs="Times New Roman"/>
          <w:sz w:val="28"/>
          <w:szCs w:val="28"/>
        </w:rPr>
        <w:t>) интерактива ЦДТ</w:t>
      </w:r>
    </w:p>
    <w:p w:rsidR="001C4E62" w:rsidRPr="001C4E62" w:rsidRDefault="001C4E62" w:rsidP="001C4E6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C4E62">
        <w:rPr>
          <w:rFonts w:ascii="Times New Roman" w:hAnsi="Times New Roman" w:cs="Times New Roman"/>
          <w:sz w:val="24"/>
          <w:szCs w:val="24"/>
        </w:rPr>
        <w:t xml:space="preserve">Т.А.Чеснокова </w:t>
      </w:r>
    </w:p>
    <w:sectPr w:rsidR="001C4E62" w:rsidRPr="001C4E62" w:rsidSect="003B6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D95577"/>
    <w:multiLevelType w:val="hybridMultilevel"/>
    <w:tmpl w:val="51E8A0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91A29"/>
    <w:multiLevelType w:val="hybridMultilevel"/>
    <w:tmpl w:val="685892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483599"/>
    <w:multiLevelType w:val="hybridMultilevel"/>
    <w:tmpl w:val="CCBABB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31C"/>
    <w:rsid w:val="00075124"/>
    <w:rsid w:val="000E7086"/>
    <w:rsid w:val="001C4E62"/>
    <w:rsid w:val="00211719"/>
    <w:rsid w:val="003B68A1"/>
    <w:rsid w:val="00475C0D"/>
    <w:rsid w:val="00605263"/>
    <w:rsid w:val="00675046"/>
    <w:rsid w:val="007457CD"/>
    <w:rsid w:val="007B331C"/>
    <w:rsid w:val="008978BD"/>
    <w:rsid w:val="00B401BA"/>
    <w:rsid w:val="00BA7210"/>
    <w:rsid w:val="00CB7DFF"/>
    <w:rsid w:val="00ED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3CBC89-40CF-487E-8E3D-6EC48DB5B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68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31C"/>
    <w:pPr>
      <w:ind w:left="720"/>
      <w:contextualSpacing/>
    </w:pPr>
  </w:style>
  <w:style w:type="table" w:styleId="a4">
    <w:name w:val="Table Grid"/>
    <w:basedOn w:val="a1"/>
    <w:uiPriority w:val="59"/>
    <w:rsid w:val="007B3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nhideWhenUsed/>
    <w:rsid w:val="00CB7D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us-sch2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2</cp:revision>
  <dcterms:created xsi:type="dcterms:W3CDTF">2019-06-13T11:28:00Z</dcterms:created>
  <dcterms:modified xsi:type="dcterms:W3CDTF">2019-06-13T11:28:00Z</dcterms:modified>
</cp:coreProperties>
</file>